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2F" w:rsidRPr="00B43CC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:rsidR="002D492F" w:rsidRPr="00B43CC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>к распоряжению администрации МР «Печора»</w:t>
      </w:r>
    </w:p>
    <w:p w:rsidR="002D492F" w:rsidRPr="00B43CC6" w:rsidRDefault="002D492F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5C2B60">
        <w:rPr>
          <w:rFonts w:ascii="Times New Roman" w:eastAsia="Calibri" w:hAnsi="Times New Roman" w:cs="Times New Roman"/>
          <w:sz w:val="26"/>
          <w:szCs w:val="26"/>
        </w:rPr>
        <w:t xml:space="preserve">                 от « </w:t>
      </w:r>
      <w:r w:rsidR="00593134">
        <w:rPr>
          <w:rFonts w:ascii="Times New Roman" w:eastAsia="Calibri" w:hAnsi="Times New Roman" w:cs="Times New Roman"/>
          <w:sz w:val="26"/>
          <w:szCs w:val="26"/>
        </w:rPr>
        <w:t xml:space="preserve">20 </w:t>
      </w:r>
      <w:r w:rsidR="00837576" w:rsidRPr="00B43CC6">
        <w:rPr>
          <w:rFonts w:ascii="Times New Roman" w:eastAsia="Calibri" w:hAnsi="Times New Roman" w:cs="Times New Roman"/>
          <w:sz w:val="26"/>
          <w:szCs w:val="26"/>
        </w:rPr>
        <w:t xml:space="preserve">» августа </w:t>
      </w:r>
      <w:r w:rsidR="00655BB6" w:rsidRPr="00B43CC6">
        <w:rPr>
          <w:rFonts w:ascii="Times New Roman" w:eastAsia="Calibri" w:hAnsi="Times New Roman" w:cs="Times New Roman"/>
          <w:sz w:val="26"/>
          <w:szCs w:val="26"/>
        </w:rPr>
        <w:t>2021 г. №</w:t>
      </w:r>
      <w:r w:rsidR="00AA5CE8" w:rsidRPr="00B43CC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3134">
        <w:rPr>
          <w:rFonts w:ascii="Times New Roman" w:eastAsia="Calibri" w:hAnsi="Times New Roman" w:cs="Times New Roman"/>
          <w:sz w:val="26"/>
          <w:szCs w:val="26"/>
        </w:rPr>
        <w:t xml:space="preserve">670 </w:t>
      </w:r>
      <w:bookmarkStart w:id="0" w:name="_GoBack"/>
      <w:bookmarkEnd w:id="0"/>
      <w:r w:rsidR="00593134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gramStart"/>
      <w:r w:rsidR="00593134">
        <w:rPr>
          <w:rFonts w:ascii="Times New Roman" w:eastAsia="Calibri" w:hAnsi="Times New Roman" w:cs="Times New Roman"/>
          <w:sz w:val="26"/>
          <w:szCs w:val="26"/>
        </w:rPr>
        <w:t>р</w:t>
      </w:r>
      <w:proofErr w:type="gramEnd"/>
      <w:r w:rsidR="0059313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64469" w:rsidRPr="00B43CC6" w:rsidRDefault="00E64469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64469" w:rsidRPr="00B43CC6" w:rsidRDefault="00E64469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64469" w:rsidRPr="00B43CC6" w:rsidRDefault="00E64469" w:rsidP="00E64469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>Приложение 2</w:t>
      </w:r>
    </w:p>
    <w:p w:rsidR="00E64469" w:rsidRPr="00B43CC6" w:rsidRDefault="00E64469" w:rsidP="00E64469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>к распоряжению администрации МР «Печора»</w:t>
      </w:r>
    </w:p>
    <w:p w:rsidR="00E64469" w:rsidRPr="00837576" w:rsidRDefault="00E64469" w:rsidP="00E64469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43CC6">
        <w:rPr>
          <w:rFonts w:ascii="Times New Roman" w:eastAsia="Calibri" w:hAnsi="Times New Roman" w:cs="Times New Roman"/>
          <w:sz w:val="26"/>
          <w:szCs w:val="26"/>
        </w:rPr>
        <w:t xml:space="preserve">                        от «16» августа 2021 г. № 653-р</w:t>
      </w:r>
    </w:p>
    <w:p w:rsidR="002D492F" w:rsidRPr="00C94A94" w:rsidRDefault="002D492F" w:rsidP="002D4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492F" w:rsidRPr="00C94A94" w:rsidRDefault="002D492F" w:rsidP="002D49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2F" w:rsidRPr="00C94A94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Смета расходов </w:t>
      </w:r>
    </w:p>
    <w:p w:rsidR="002D492F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на проведение мероприятий, посвященных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празднованию 100-летнего юбилея государственности</w:t>
      </w: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 Республики Коми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 xml:space="preserve">на территории </w:t>
      </w:r>
      <w:r w:rsidR="00A129EA" w:rsidRPr="00C94A94">
        <w:rPr>
          <w:rFonts w:ascii="Times New Roman" w:eastAsia="Calibri" w:hAnsi="Times New Roman" w:cs="Times New Roman"/>
          <w:b/>
          <w:sz w:val="26"/>
          <w:szCs w:val="26"/>
        </w:rPr>
        <w:t>МО МР «Печора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A129EA" w:rsidRPr="00C94A94" w:rsidRDefault="00A129EA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3550"/>
        <w:gridCol w:w="2126"/>
        <w:gridCol w:w="1701"/>
        <w:gridCol w:w="1730"/>
      </w:tblGrid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№ </w:t>
            </w:r>
            <w:proofErr w:type="gramStart"/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п</w:t>
            </w:r>
            <w:proofErr w:type="gramEnd"/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Наименование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Учреждение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Бюджет</w:t>
            </w: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Изба разборная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EB7C94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14 380,00</w:t>
            </w:r>
            <w:r w:rsidR="006F22E2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МБУ «МКО «Меридиан»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МР «Печора»</w:t>
            </w:r>
            <w:r w:rsidR="00EB7C94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B7C94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внебюджет</w:t>
            </w:r>
            <w:proofErr w:type="spellEnd"/>
            <w:r w:rsidR="00D37C4F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МБУ «МКО «Меридиан»</w:t>
            </w:r>
          </w:p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Печь разборная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D27D6C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14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702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  <w:r w:rsidR="006F22E2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rPr>
          <w:trHeight w:val="1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Оформление избы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D27D6C" w:rsidP="00D27D6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13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352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Мамонт ростовой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36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="006F22E2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Костюм Шамана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D27D6C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49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="00EB7C94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7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Покрытие напольное (трава)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D27D6C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9 993,75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trike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Громкоговоритель (5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</w:t>
            </w:r>
            <w:r w:rsidR="006F22E2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Портативная колонка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8E516F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</w:t>
            </w:r>
            <w:r w:rsidR="00EB7C94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6 999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B6230C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0B77C5" w:rsidRDefault="00B6230C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0B77C5" w:rsidRDefault="00B6230C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Коми костюм (4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0B77C5" w:rsidRDefault="00D27D6C" w:rsidP="008E516F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38 274, 25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0B77C5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0B77C5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yellow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23</w:t>
            </w:r>
            <w:r w:rsidR="00EB7C94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8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="00EB7C94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901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  <w:p w:rsidR="00EB7C94" w:rsidRPr="000B77C5" w:rsidRDefault="00EB7C94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234</w:t>
            </w:r>
            <w:r w:rsidR="00D37C4F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998</w:t>
            </w:r>
            <w:r w:rsidR="00D37C4F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,00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 - МБ</w:t>
            </w:r>
          </w:p>
          <w:p w:rsidR="00EB7C94" w:rsidRPr="000B77C5" w:rsidRDefault="00EB7C94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3</w:t>
            </w:r>
            <w:r w:rsidR="00D37C4F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903</w:t>
            </w:r>
            <w:r w:rsidR="00D37C4F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,00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 - ВБ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Изготовление макетов «Печорский железнодорожный мост», «Качающаяся опора», «ДКЖ»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7</w:t>
            </w:r>
            <w:r w:rsidR="00AD3A9A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5 452, 93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МБУ «ПИКМ»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ГП «Печора»</w:t>
            </w:r>
          </w:p>
        </w:tc>
      </w:tr>
      <w:tr w:rsidR="006F22E2" w:rsidRPr="000B77C5" w:rsidTr="000B77C5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Громкоговоритель (2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394AF7" w:rsidP="00394AF7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8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700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C64E78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Приобретение расходных материалов </w:t>
            </w:r>
            <w:r w:rsidR="006F22E2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345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yellow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AD3A9A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89 497, 93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Приобретение спортивного инвентаря для познавательно-развлекательной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МБУ «ПМЦБС»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МР «Печора»</w:t>
            </w: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Громкоговоритель (2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12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Изготовление детских нарт (5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600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МАУ «Кинотеатр»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ГП «Печора»</w:t>
            </w: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Изготовление саней на колесиках (2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6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600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Искусственная трава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12 534, 25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3C0075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0B77C5" w:rsidRDefault="003C0075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0B77C5" w:rsidRDefault="003C0075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Пошив коми костюма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0B77C5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7 465,75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75" w:rsidRPr="000B77C5" w:rsidRDefault="003C0075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075" w:rsidRPr="000B77C5" w:rsidRDefault="003C0075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31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200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Баннер для фотозоны с избушкой, конструкция для установки баннера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11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325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МАУ «ЭП «Бызовая»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МР «Печора»</w:t>
            </w: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Ростовая кукла «Медведь»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29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800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Изготовление макета избушки Бабы 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9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800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Арт-объ</w:t>
            </w:r>
            <w:r w:rsidR="003C0075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екты из дерева (волк, 2 оленя, 3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олененка, сова, лиса)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22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Колонка портативная для выездных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350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77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475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Расходные материалы на мастер-класс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МАУ ДО «ДШИ г. Печора»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МР «Печора»</w:t>
            </w:r>
          </w:p>
        </w:tc>
      </w:tr>
      <w:tr w:rsidR="006F22E2" w:rsidRPr="000B77C5" w:rsidTr="000B77C5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  <w:highlight w:val="yellow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4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0B77C5" w:rsidRDefault="006F22E2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Запись фонограммы на коми языке (4 шт.)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AD3A9A" w:rsidP="00EF5969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42 913, 31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МБУ ГО «Досуг»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МО ГП «Печора»</w:t>
            </w: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0F5725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Приобретение подносов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AD3A9A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998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Приобретение расходных и хозяйственных материалов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</w:t>
            </w:r>
            <w:r w:rsidR="00AD3A9A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9 229, </w:t>
            </w:r>
            <w:r w:rsidR="003963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Приобретение баннера на задник подиума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EF5969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46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450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Приобретение баннера на задник сцены МБУ ГО «Досуг»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Аккумулятор для ростового костюма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600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Пошив костюмов для ведущих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35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Оформление сцены шарами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AD3A9A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Приглашенные артисты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85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9B4416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Сувенирная продукция (значки,</w:t>
            </w:r>
            <w:r w:rsidR="00954E9B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бейсболки, футболки,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954E9B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зонты складные, </w:t>
            </w:r>
            <w:r w:rsidR="00AD3A9A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блокноты, 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носки,</w:t>
            </w:r>
            <w:r w:rsidR="009B441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кружки, </w:t>
            </w:r>
            <w:r w:rsidR="00AD3A9A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пакеты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AD3A9A" w:rsidP="004B393F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126 100, 35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Призы сладкие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Печать пригласительных билетов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0B77C5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250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E64469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0B77C5" w:rsidRDefault="00E64469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0B77C5" w:rsidRDefault="00E64469" w:rsidP="00DA749C">
            <w:pPr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Приобретение цветов на награждение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0B77C5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8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550</w:t>
            </w:r>
            <w:r w:rsidR="00B43CC6" w:rsidRPr="000B77C5">
              <w:rPr>
                <w:rFonts w:ascii="Times New Roman" w:eastAsia="Calibri" w:hAnsi="Times New Roman" w:cs="Times New Roman"/>
                <w:sz w:val="25"/>
                <w:szCs w:val="25"/>
              </w:rPr>
              <w:t>, 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69" w:rsidRPr="000B77C5" w:rsidRDefault="00E64469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69" w:rsidRPr="000B77C5" w:rsidRDefault="00E64469" w:rsidP="00DA749C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</w:p>
        </w:tc>
      </w:tr>
      <w:tr w:rsidR="008E516F" w:rsidRPr="000B77C5" w:rsidTr="000B77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8E516F" w:rsidP="00DA749C">
            <w:pPr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 по учреждению: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0B77C5" w:rsidRDefault="00C64E78" w:rsidP="004512DB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455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091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b/>
                <w:sz w:val="25"/>
                <w:szCs w:val="25"/>
                <w:highlight w:val="yellow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0B77C5" w:rsidRDefault="008E516F" w:rsidP="00DA749C">
            <w:pPr>
              <w:rPr>
                <w:rFonts w:ascii="Times New Roman" w:eastAsia="Calibri" w:hAnsi="Times New Roman" w:cs="Times New Roman"/>
                <w:b/>
                <w:sz w:val="25"/>
                <w:szCs w:val="25"/>
                <w:highlight w:val="yellow"/>
              </w:rPr>
            </w:pPr>
          </w:p>
        </w:tc>
      </w:tr>
      <w:tr w:rsidR="006F22E2" w:rsidRPr="000B77C5" w:rsidTr="000B77C5">
        <w:trPr>
          <w:trHeight w:val="398"/>
        </w:trPr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ИТОГО,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577688" w:rsidP="00C64E78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908 164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93</w:t>
            </w:r>
          </w:p>
        </w:tc>
      </w:tr>
      <w:tr w:rsidR="006F22E2" w:rsidRPr="000B77C5" w:rsidTr="000B77C5">
        <w:trPr>
          <w:trHeight w:val="402"/>
        </w:trPr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МО МР «Печора»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328</w:t>
            </w:r>
            <w:r w:rsidR="00CD6E29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 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47</w:t>
            </w:r>
            <w:r w:rsidR="00B43CC6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3</w:t>
            </w:r>
            <w:r w:rsidR="00CD6E29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00</w:t>
            </w:r>
          </w:p>
        </w:tc>
      </w:tr>
      <w:tr w:rsidR="006F22E2" w:rsidRPr="000B77C5" w:rsidTr="000B77C5">
        <w:trPr>
          <w:trHeight w:val="422"/>
        </w:trPr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0B77C5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МО ГП «Печора»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0B77C5" w:rsidRDefault="00B43CC6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575 </w:t>
            </w:r>
            <w:r w:rsidR="008161C3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788</w:t>
            </w: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, </w:t>
            </w:r>
            <w:r w:rsidR="008161C3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93</w:t>
            </w:r>
          </w:p>
        </w:tc>
      </w:tr>
      <w:tr w:rsidR="00CD6E29" w:rsidRPr="000B77C5" w:rsidTr="000B77C5">
        <w:trPr>
          <w:trHeight w:val="422"/>
        </w:trPr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9" w:rsidRPr="000B77C5" w:rsidRDefault="000B77C5" w:rsidP="00DA749C">
            <w:pPr>
              <w:jc w:val="right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proofErr w:type="spellStart"/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В</w:t>
            </w:r>
            <w:r w:rsidR="00CD6E29"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небюджет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E29" w:rsidRPr="000B77C5" w:rsidRDefault="00CD6E29" w:rsidP="00DA749C">
            <w:pPr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0B77C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3 903, 00</w:t>
            </w:r>
          </w:p>
        </w:tc>
      </w:tr>
    </w:tbl>
    <w:p w:rsidR="00A42285" w:rsidRPr="000B77C5" w:rsidRDefault="00A42285" w:rsidP="00A129EA">
      <w:pPr>
        <w:rPr>
          <w:sz w:val="25"/>
          <w:szCs w:val="25"/>
        </w:rPr>
      </w:pPr>
    </w:p>
    <w:p w:rsidR="00A42285" w:rsidRPr="000B77C5" w:rsidRDefault="00A42285" w:rsidP="00A42285">
      <w:pPr>
        <w:jc w:val="center"/>
        <w:rPr>
          <w:sz w:val="25"/>
          <w:szCs w:val="25"/>
        </w:rPr>
      </w:pPr>
      <w:r w:rsidRPr="000B77C5">
        <w:rPr>
          <w:sz w:val="25"/>
          <w:szCs w:val="25"/>
        </w:rPr>
        <w:t>_________________________________________</w:t>
      </w:r>
    </w:p>
    <w:sectPr w:rsidR="00A42285" w:rsidRPr="000B77C5" w:rsidSect="007F2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92F"/>
    <w:rsid w:val="00007A2D"/>
    <w:rsid w:val="000B77C5"/>
    <w:rsid w:val="000F5725"/>
    <w:rsid w:val="00107CF7"/>
    <w:rsid w:val="001E4EEE"/>
    <w:rsid w:val="00287544"/>
    <w:rsid w:val="002D24B5"/>
    <w:rsid w:val="002D492F"/>
    <w:rsid w:val="00394AF7"/>
    <w:rsid w:val="003963C6"/>
    <w:rsid w:val="003C0075"/>
    <w:rsid w:val="004512DB"/>
    <w:rsid w:val="004B393F"/>
    <w:rsid w:val="004D63A5"/>
    <w:rsid w:val="0050572A"/>
    <w:rsid w:val="00577688"/>
    <w:rsid w:val="00593134"/>
    <w:rsid w:val="005C2B60"/>
    <w:rsid w:val="00655BB6"/>
    <w:rsid w:val="00657793"/>
    <w:rsid w:val="006F22E2"/>
    <w:rsid w:val="00723405"/>
    <w:rsid w:val="007F2476"/>
    <w:rsid w:val="008161C3"/>
    <w:rsid w:val="00837576"/>
    <w:rsid w:val="008E516F"/>
    <w:rsid w:val="00954E9B"/>
    <w:rsid w:val="009B4416"/>
    <w:rsid w:val="00A129EA"/>
    <w:rsid w:val="00A42285"/>
    <w:rsid w:val="00A80F23"/>
    <w:rsid w:val="00AA5CE8"/>
    <w:rsid w:val="00AD3A9A"/>
    <w:rsid w:val="00B43CC6"/>
    <w:rsid w:val="00B6230C"/>
    <w:rsid w:val="00BB6FC1"/>
    <w:rsid w:val="00C30D75"/>
    <w:rsid w:val="00C56268"/>
    <w:rsid w:val="00C64E78"/>
    <w:rsid w:val="00C9395B"/>
    <w:rsid w:val="00CD6E29"/>
    <w:rsid w:val="00D27D6C"/>
    <w:rsid w:val="00D37C4F"/>
    <w:rsid w:val="00E41C9E"/>
    <w:rsid w:val="00E64469"/>
    <w:rsid w:val="00EB7C94"/>
    <w:rsid w:val="00E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Ткачук АА</cp:lastModifiedBy>
  <cp:revision>34</cp:revision>
  <cp:lastPrinted>2021-09-27T13:41:00Z</cp:lastPrinted>
  <dcterms:created xsi:type="dcterms:W3CDTF">2021-08-12T12:23:00Z</dcterms:created>
  <dcterms:modified xsi:type="dcterms:W3CDTF">2021-09-27T13:43:00Z</dcterms:modified>
</cp:coreProperties>
</file>